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A998" w14:textId="26E5C4B7" w:rsidR="00715CD4" w:rsidRPr="00715CD4" w:rsidRDefault="00715CD4" w:rsidP="00715CD4">
      <w:pPr>
        <w:rPr>
          <w:i/>
          <w:iCs/>
        </w:rPr>
      </w:pPr>
      <w:r w:rsidRPr="00715CD4">
        <w:rPr>
          <w:i/>
          <w:iCs/>
        </w:rPr>
        <w:t>Research paper</w:t>
      </w:r>
    </w:p>
    <w:p w14:paraId="656FEF78" w14:textId="42B62113" w:rsidR="00715CD4" w:rsidRPr="00715CD4" w:rsidRDefault="00715CD4" w:rsidP="00715CD4">
      <w:pPr>
        <w:rPr>
          <w:i/>
          <w:iCs/>
        </w:rPr>
      </w:pPr>
      <w:r w:rsidRPr="00715CD4">
        <w:rPr>
          <w:i/>
          <w:iCs/>
        </w:rPr>
        <w:t xml:space="preserve">How do Reality TV shows affect the </w:t>
      </w:r>
      <w:proofErr w:type="spellStart"/>
      <w:r w:rsidRPr="00715CD4">
        <w:rPr>
          <w:i/>
          <w:iCs/>
        </w:rPr>
        <w:t>behavior</w:t>
      </w:r>
      <w:proofErr w:type="spellEnd"/>
      <w:r w:rsidRPr="00715CD4">
        <w:rPr>
          <w:i/>
          <w:iCs/>
        </w:rPr>
        <w:t xml:space="preserve"> of their audiences?</w:t>
      </w:r>
    </w:p>
    <w:p w14:paraId="641A35F1" w14:textId="77777777" w:rsidR="00D15BD5" w:rsidRPr="00715CD4" w:rsidRDefault="00D15BD5">
      <w:pPr>
        <w:rPr>
          <w:i/>
          <w:iCs/>
        </w:rPr>
      </w:pPr>
    </w:p>
    <w:sectPr w:rsidR="00D15BD5" w:rsidRPr="00715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jE3NjI3NjQ1M7dU0lEKTi0uzszPAykwrAUAp7Ue+CwAAAA="/>
  </w:docVars>
  <w:rsids>
    <w:rsidRoot w:val="00715CD4"/>
    <w:rsid w:val="00715CD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8137"/>
  <w15:chartTrackingRefBased/>
  <w15:docId w15:val="{0AFFBCFA-2EF0-42A0-9C84-985F822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2022-03-08T14:52:00Z</dcterms:created>
  <dcterms:modified xsi:type="dcterms:W3CDTF">2022-03-08T14:52:00Z</dcterms:modified>
</cp:coreProperties>
</file>